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заняла III место в многоборьеспасателей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05.07.202317:07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заняла III место в многоборье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июлязавершились Межрегиональные соревнования по многоборьюспасателей поисково-спасательных и аварийно-спасательныхформирований МЧС России и субъектов Российской ФедерацииЦентрального федерального округа «Посвященных 30-летию многоборьяспасателей». Мероприятие проходило на территории городскогоокруга Жуковский и городского округа Люберцы Московскойобласти. Соревнования проходили в три этапа, на каждом изкоторых сотрудники Центра «Лидер» показали высокие результаты:</w:t>
            </w:r>
            <w:br/>
            <w:br/>
            <w:r>
              <w:rPr/>
              <w:t xml:space="preserve">- на первом этапе в «Эстафете 200 метров свободным стилем в ластах»команда заняла I место, а лейтенант Макаров занял II место в личномпервенстве, показав результат 2 мин. 14 секунд;</w:t>
            </w:r>
            <w:br/>
            <w:br/>
            <w:r>
              <w:rPr/>
              <w:t xml:space="preserve">- на втором этапе в кросс- эстафете на 1000 метров команда заняла Iместо, а в личном зачете отличились лейтенанты Шмыров и Станкеевич,занявшие I и III место, преодолев дистанцию за 2 мин. 51 сек и 2мин. 57 сек. соответственно;</w:t>
            </w:r>
            <w:br/>
            <w:br/>
            <w:r>
              <w:rPr/>
              <w:t xml:space="preserve">- на третьем этапе «Природная среда» команда заняла III место.</w:t>
            </w:r>
            <w:br/>
            <w:br/>
            <w:r>
              <w:rPr/>
              <w:t xml:space="preserve">В общем зачете команда Центра заняла почетное III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2026-05-13T16:24:27+03:00</dcterms:created>
  <dcterms:modified xsi:type="dcterms:W3CDTF">2026-05-13T16:24:27+03:00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