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Пиротехники Центра "Лидер" проводят работы по гуманитарномуразминированию местности в Республике Азербайджан05.04.2021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05.04.202115:04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Пиротехники Центра "Лидер" проводят работы по гуманитарномуразминированию местности в Республике Азербайджан 05.04.2021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СпециалистыЦентра "Лидер" в составе сводного отряда МЧС России продолжаютработы по очистке местности от взрывоопасных предметов вблизи н.п.Физули, Физулинского района, Азербайджанской Республики.</w:t>
            </w:r>
            <w:br/>
            <w:br/>
            <w:r>
              <w:rPr/>
              <w:t xml:space="preserve">5 апреля выполнены мероприятия по очистке местности отвзрывоопасных предметов:</w:t>
            </w:r>
            <w:br/>
            <w:br/>
            <w:r>
              <w:rPr/>
              <w:t xml:space="preserve">- 2 группами механической очистки местности с помощьюробототехнического комплекса DOK-ING MV-4 территория площадью 7000м2 (0,7 га), с нарастающим итогом 46400 м² (4,64 га);</w:t>
            </w:r>
            <w:br/>
            <w:br/>
            <w:r>
              <w:rPr/>
              <w:t xml:space="preserve">- ручная очистка местности пиротехнической группой площадью 5000 м²(0,5 га), с нарастающим итогом 28900 м² (2,89 га).</w:t>
            </w:r>
            <w:br/>
            <w:br/>
            <w:r>
              <w:rPr/>
              <w:t xml:space="preserve">- обнаружено – 14 ВОП, с нарастающим итогом обнаружено 94 ВОП.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2026-10-10T06:57:53+03:00</dcterms:created>
  <dcterms:modified xsi:type="dcterms:W3CDTF">2026-10-10T06:57:53+03:00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