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д. Внуково. В ходе проведения работ превышенияконцентрации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